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84A1" w14:textId="2A7437F6" w:rsidR="00F264D7" w:rsidRDefault="00B12FC0" w:rsidP="00F264D7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>
        <w:rPr>
          <w:rFonts w:ascii="Arial" w:hAnsi="Arial" w:cs="Arial"/>
          <w:b/>
          <w:bCs/>
          <w:noProof/>
          <w:sz w:val="24"/>
          <w:szCs w:val="24"/>
          <w:lang w:val="en-GB"/>
        </w:rPr>
        <w:drawing>
          <wp:inline distT="0" distB="0" distL="0" distR="0" wp14:anchorId="20E42364" wp14:editId="0DB66CAF">
            <wp:extent cx="1962150" cy="1962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6C258" w14:textId="77777777" w:rsidR="0050396D" w:rsidRPr="00F264D7" w:rsidRDefault="0050396D" w:rsidP="00F264D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4F6A8A1A" w14:textId="77777777" w:rsidR="00F264D7" w:rsidRPr="00F264D7" w:rsidRDefault="00F264D7" w:rsidP="00F264D7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  <w:r w:rsidRPr="00F264D7">
        <w:rPr>
          <w:rFonts w:ascii="Arial" w:hAnsi="Arial" w:cs="Arial"/>
          <w:b/>
          <w:bCs/>
          <w:sz w:val="36"/>
          <w:szCs w:val="36"/>
          <w:lang w:val="en-GB"/>
        </w:rPr>
        <w:t xml:space="preserve">The </w:t>
      </w:r>
      <w:smartTag w:uri="urn:schemas-microsoft-com:office:smarttags" w:element="place">
        <w:smartTag w:uri="urn:schemas-microsoft-com:office:smarttags" w:element="PlaceName">
          <w:smartTagPr>
            <w:attr w:name="style" w:val="BACKGROUND-POSITION: left bottom; BACKGROUND-IMAGE: url(res://ietag.dll/#34/#1001); BACKGROUND-REPEAT: repeat-x"/>
            <w:attr w:name="tabIndex" w:val="0"/>
          </w:smartTagPr>
          <w:r w:rsidRPr="00F264D7">
            <w:rPr>
              <w:rFonts w:ascii="Arial" w:hAnsi="Arial" w:cs="Arial"/>
              <w:b/>
              <w:bCs/>
              <w:sz w:val="36"/>
              <w:szCs w:val="36"/>
              <w:lang w:val="en-GB"/>
            </w:rPr>
            <w:t>Compass</w:t>
          </w:r>
        </w:smartTag>
        <w:r w:rsidRPr="00F264D7">
          <w:rPr>
            <w:rFonts w:ascii="Arial" w:hAnsi="Arial" w:cs="Arial"/>
            <w:b/>
            <w:bCs/>
            <w:sz w:val="36"/>
            <w:szCs w:val="36"/>
            <w:lang w:val="en-GB"/>
          </w:rPr>
          <w:t xml:space="preserve"> </w:t>
        </w:r>
        <w:smartTag w:uri="urn:schemas-microsoft-com:office:smarttags" w:element="PlaceType">
          <w:r w:rsidRPr="00F264D7">
            <w:rPr>
              <w:rFonts w:ascii="Arial" w:hAnsi="Arial" w:cs="Arial"/>
              <w:b/>
              <w:bCs/>
              <w:sz w:val="36"/>
              <w:szCs w:val="36"/>
              <w:lang w:val="en-GB"/>
            </w:rPr>
            <w:t>School</w:t>
          </w:r>
        </w:smartTag>
      </w:smartTag>
    </w:p>
    <w:p w14:paraId="4540EE79" w14:textId="77777777" w:rsidR="00F264D7" w:rsidRDefault="00F264D7" w:rsidP="00F264D7">
      <w:pPr>
        <w:jc w:val="center"/>
        <w:rPr>
          <w:rFonts w:ascii="Arial" w:hAnsi="Arial" w:cs="Arial"/>
          <w:b/>
          <w:bCs/>
          <w:sz w:val="36"/>
          <w:szCs w:val="36"/>
          <w:lang w:val="en-GB"/>
        </w:rPr>
      </w:pPr>
    </w:p>
    <w:p w14:paraId="6709686E" w14:textId="77777777" w:rsidR="00F264D7" w:rsidRPr="00F264D7" w:rsidRDefault="00F264D7" w:rsidP="00F264D7">
      <w:pPr>
        <w:jc w:val="center"/>
        <w:rPr>
          <w:rFonts w:ascii="Arial" w:hAnsi="Arial" w:cs="Arial"/>
          <w:sz w:val="28"/>
          <w:szCs w:val="28"/>
          <w:lang w:val="en-GB"/>
        </w:rPr>
      </w:pPr>
      <w:r w:rsidRPr="00F264D7">
        <w:rPr>
          <w:rFonts w:ascii="Arial" w:hAnsi="Arial" w:cs="Arial"/>
          <w:sz w:val="28"/>
          <w:szCs w:val="28"/>
          <w:lang w:val="en-GB"/>
        </w:rPr>
        <w:t>Appointment of</w:t>
      </w:r>
    </w:p>
    <w:p w14:paraId="6EF820F2" w14:textId="77777777" w:rsidR="00F264D7" w:rsidRPr="00F264D7" w:rsidRDefault="00F264D7" w:rsidP="00F264D7">
      <w:pPr>
        <w:jc w:val="center"/>
        <w:rPr>
          <w:rFonts w:ascii="Arial" w:hAnsi="Arial" w:cs="Arial"/>
          <w:sz w:val="36"/>
          <w:szCs w:val="36"/>
          <w:lang w:val="en-GB"/>
        </w:rPr>
      </w:pPr>
    </w:p>
    <w:p w14:paraId="4014CDB7" w14:textId="3D5AD2C4" w:rsidR="00F264D7" w:rsidRPr="00F264D7" w:rsidRDefault="00064DAA" w:rsidP="00F264D7">
      <w:pPr>
        <w:keepNext/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  <w:lang w:val="en-GB"/>
        </w:rPr>
      </w:pPr>
      <w:r>
        <w:rPr>
          <w:rFonts w:ascii="Arial" w:hAnsi="Arial" w:cs="Arial"/>
          <w:b/>
          <w:bCs/>
          <w:kern w:val="36"/>
          <w:sz w:val="36"/>
          <w:szCs w:val="36"/>
          <w:lang w:val="en-GB"/>
        </w:rPr>
        <w:t>School</w:t>
      </w:r>
      <w:r w:rsidR="000526F3">
        <w:rPr>
          <w:rFonts w:ascii="Arial" w:hAnsi="Arial" w:cs="Arial"/>
          <w:b/>
          <w:bCs/>
          <w:kern w:val="36"/>
          <w:sz w:val="36"/>
          <w:szCs w:val="36"/>
          <w:lang w:val="en-GB"/>
        </w:rPr>
        <w:t xml:space="preserve"> Driver</w:t>
      </w:r>
    </w:p>
    <w:p w14:paraId="7924AB3C" w14:textId="77777777" w:rsidR="00F264D7" w:rsidRPr="00F264D7" w:rsidRDefault="00F264D7" w:rsidP="00F264D7">
      <w:pPr>
        <w:jc w:val="center"/>
        <w:rPr>
          <w:rFonts w:ascii="Arial" w:hAnsi="Arial" w:cs="Arial"/>
          <w:sz w:val="24"/>
          <w:szCs w:val="24"/>
          <w:lang w:val="en-GB"/>
        </w:rPr>
      </w:pPr>
    </w:p>
    <w:p w14:paraId="0ECA2120" w14:textId="20E33D36" w:rsidR="00F264D7" w:rsidRPr="00F264D7" w:rsidRDefault="00FC09B3" w:rsidP="00F264D7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April</w:t>
      </w:r>
      <w:r w:rsidR="00F247DF">
        <w:rPr>
          <w:rFonts w:ascii="Arial" w:hAnsi="Arial" w:cs="Arial"/>
          <w:sz w:val="24"/>
          <w:szCs w:val="24"/>
          <w:lang w:val="en-GB"/>
        </w:rPr>
        <w:t>/</w:t>
      </w:r>
      <w:r w:rsidR="00064DAA">
        <w:rPr>
          <w:rFonts w:ascii="Arial" w:hAnsi="Arial" w:cs="Arial"/>
          <w:sz w:val="24"/>
          <w:szCs w:val="24"/>
          <w:lang w:val="en-GB"/>
        </w:rPr>
        <w:t>May 2025</w:t>
      </w:r>
    </w:p>
    <w:p w14:paraId="7B6573B5" w14:textId="77777777" w:rsidR="00F264D7" w:rsidRPr="00F264D7" w:rsidRDefault="00F264D7" w:rsidP="00F264D7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7E14D199" w14:textId="77777777" w:rsidR="00F264D7" w:rsidRPr="00F264D7" w:rsidRDefault="00F264D7" w:rsidP="00F264D7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</w:p>
    <w:p w14:paraId="182DA138" w14:textId="224013CA" w:rsidR="00F264D7" w:rsidRDefault="00F264D7" w:rsidP="00FC09B3">
      <w:pPr>
        <w:tabs>
          <w:tab w:val="left" w:pos="2160"/>
        </w:tabs>
        <w:ind w:left="-120"/>
        <w:jc w:val="both"/>
        <w:rPr>
          <w:rFonts w:ascii="Arial" w:hAnsi="Arial" w:cs="Arial"/>
          <w:sz w:val="24"/>
          <w:szCs w:val="24"/>
          <w:lang w:val="en-GB"/>
        </w:rPr>
      </w:pPr>
      <w:r w:rsidRPr="00F264D7">
        <w:rPr>
          <w:rFonts w:ascii="Arial" w:hAnsi="Arial" w:cs="Arial"/>
          <w:sz w:val="24"/>
          <w:szCs w:val="24"/>
          <w:lang w:val="en-GB"/>
        </w:rPr>
        <w:t xml:space="preserve">Applications are invited from suitably experienced, enthusiastic and committed </w:t>
      </w:r>
      <w:r w:rsidR="00064DAA">
        <w:rPr>
          <w:rFonts w:ascii="Arial" w:hAnsi="Arial" w:cs="Arial"/>
          <w:sz w:val="24"/>
          <w:szCs w:val="24"/>
          <w:lang w:val="en-GB"/>
        </w:rPr>
        <w:t>d</w:t>
      </w:r>
      <w:r w:rsidR="000526F3">
        <w:rPr>
          <w:rFonts w:ascii="Arial" w:hAnsi="Arial" w:cs="Arial"/>
          <w:sz w:val="24"/>
          <w:szCs w:val="24"/>
          <w:lang w:val="en-GB"/>
        </w:rPr>
        <w:t>river</w:t>
      </w:r>
      <w:r w:rsidRPr="00F264D7">
        <w:rPr>
          <w:rFonts w:ascii="Arial" w:hAnsi="Arial" w:cs="Arial"/>
          <w:sz w:val="24"/>
          <w:szCs w:val="24"/>
          <w:lang w:val="en-GB"/>
        </w:rPr>
        <w:t xml:space="preserve"> for the above post, which will be tenable from </w:t>
      </w:r>
      <w:r w:rsidR="00FC09B3" w:rsidRPr="00FC09B3">
        <w:rPr>
          <w:rFonts w:ascii="Arial" w:hAnsi="Arial" w:cs="Arial"/>
          <w:b/>
          <w:bCs/>
          <w:sz w:val="24"/>
          <w:szCs w:val="24"/>
          <w:lang w:val="en-GB"/>
        </w:rPr>
        <w:t>April or</w:t>
      </w:r>
      <w:r w:rsidR="00FC09B3">
        <w:rPr>
          <w:rFonts w:ascii="Arial" w:hAnsi="Arial" w:cs="Arial"/>
          <w:sz w:val="24"/>
          <w:szCs w:val="24"/>
          <w:lang w:val="en-GB"/>
        </w:rPr>
        <w:t xml:space="preserve"> </w:t>
      </w:r>
      <w:r w:rsidR="00064DAA">
        <w:rPr>
          <w:rFonts w:ascii="Arial" w:hAnsi="Arial" w:cs="Arial"/>
          <w:b/>
          <w:sz w:val="24"/>
          <w:szCs w:val="24"/>
          <w:lang w:val="en-GB"/>
        </w:rPr>
        <w:t>May 2025</w:t>
      </w:r>
      <w:r w:rsidR="007E7A1C">
        <w:rPr>
          <w:rFonts w:ascii="Arial" w:hAnsi="Arial" w:cs="Arial"/>
          <w:sz w:val="24"/>
          <w:szCs w:val="24"/>
          <w:lang w:val="en-GB"/>
        </w:rPr>
        <w:t>.</w:t>
      </w:r>
    </w:p>
    <w:p w14:paraId="3BB8D808" w14:textId="77777777" w:rsidR="00FC09B3" w:rsidRDefault="00FC09B3" w:rsidP="00FC09B3">
      <w:pPr>
        <w:tabs>
          <w:tab w:val="left" w:pos="2160"/>
        </w:tabs>
        <w:ind w:left="-120"/>
        <w:jc w:val="both"/>
        <w:rPr>
          <w:rFonts w:ascii="Arial" w:hAnsi="Arial" w:cs="Arial"/>
          <w:sz w:val="24"/>
          <w:szCs w:val="24"/>
          <w:lang w:val="en-GB"/>
        </w:rPr>
      </w:pPr>
    </w:p>
    <w:p w14:paraId="081E4B24" w14:textId="77777777" w:rsidR="00FC09B3" w:rsidRPr="00F264D7" w:rsidRDefault="00FC09B3" w:rsidP="00FC09B3">
      <w:pPr>
        <w:tabs>
          <w:tab w:val="left" w:pos="2160"/>
        </w:tabs>
        <w:ind w:left="-120"/>
        <w:jc w:val="both"/>
        <w:rPr>
          <w:rFonts w:ascii="Arial" w:hAnsi="Arial" w:cs="Arial"/>
          <w:sz w:val="24"/>
          <w:szCs w:val="24"/>
          <w:lang w:val="en-GB"/>
        </w:rPr>
      </w:pPr>
    </w:p>
    <w:p w14:paraId="298E9053" w14:textId="77777777" w:rsidR="00F264D7" w:rsidRPr="00F264D7" w:rsidRDefault="00F264D7" w:rsidP="00F264D7">
      <w:pPr>
        <w:keepNext/>
        <w:ind w:left="-120"/>
        <w:jc w:val="both"/>
        <w:outlineLvl w:val="1"/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F264D7">
        <w:rPr>
          <w:rFonts w:ascii="Arial" w:hAnsi="Arial" w:cs="Arial"/>
          <w:b/>
          <w:bCs/>
          <w:sz w:val="24"/>
          <w:szCs w:val="24"/>
          <w:u w:val="single"/>
          <w:lang w:val="en-GB"/>
        </w:rPr>
        <w:t>The School</w:t>
      </w:r>
    </w:p>
    <w:p w14:paraId="5D4395B8" w14:textId="77777777" w:rsidR="00F264D7" w:rsidRPr="00F264D7" w:rsidRDefault="00F264D7" w:rsidP="00F264D7">
      <w:pPr>
        <w:ind w:left="-144" w:right="-288"/>
        <w:jc w:val="both"/>
        <w:rPr>
          <w:rFonts w:ascii="Arial" w:hAnsi="Arial" w:cs="Arial"/>
          <w:sz w:val="24"/>
          <w:szCs w:val="24"/>
          <w:lang w:val="en-GB"/>
        </w:rPr>
      </w:pPr>
    </w:p>
    <w:p w14:paraId="22381E2F" w14:textId="705EC45C" w:rsidR="00064DAA" w:rsidRDefault="00064DAA" w:rsidP="00064DAA">
      <w:pPr>
        <w:ind w:left="-142" w:right="77"/>
        <w:jc w:val="both"/>
        <w:rPr>
          <w:rFonts w:ascii="Arial" w:hAnsi="Arial" w:cs="Arial"/>
          <w:sz w:val="24"/>
          <w:szCs w:val="24"/>
        </w:rPr>
      </w:pPr>
      <w:r w:rsidRPr="00AC0A7F">
        <w:rPr>
          <w:rFonts w:ascii="Arial" w:hAnsi="Arial" w:cs="Arial"/>
          <w:bCs/>
          <w:sz w:val="24"/>
          <w:szCs w:val="24"/>
        </w:rPr>
        <w:t>The Compass School is an independent primary school in East Lothian for girls and boys from pre-school (</w:t>
      </w:r>
      <w:r>
        <w:rPr>
          <w:rFonts w:ascii="Arial" w:hAnsi="Arial" w:cs="Arial"/>
          <w:bCs/>
          <w:sz w:val="24"/>
          <w:szCs w:val="24"/>
        </w:rPr>
        <w:t>N</w:t>
      </w:r>
      <w:r w:rsidRPr="00AC0A7F">
        <w:rPr>
          <w:rFonts w:ascii="Arial" w:hAnsi="Arial" w:cs="Arial"/>
          <w:bCs/>
          <w:sz w:val="24"/>
          <w:szCs w:val="24"/>
        </w:rPr>
        <w:t xml:space="preserve">ursery) to Primary Seven. </w:t>
      </w:r>
      <w:r w:rsidRPr="00AC0A7F">
        <w:rPr>
          <w:rFonts w:ascii="Arial" w:hAnsi="Arial" w:cs="Arial"/>
          <w:sz w:val="24"/>
          <w:szCs w:val="24"/>
        </w:rPr>
        <w:t xml:space="preserve">Children attending the School enjoy its friendly and caring environment in which they can feel secure and happy and in which they are encouraged to succeed, developing confidence, </w:t>
      </w:r>
      <w:r w:rsidR="00B61F12" w:rsidRPr="00AC0A7F">
        <w:rPr>
          <w:rFonts w:ascii="Arial" w:hAnsi="Arial" w:cs="Arial"/>
          <w:sz w:val="24"/>
          <w:szCs w:val="24"/>
        </w:rPr>
        <w:t>skills,</w:t>
      </w:r>
      <w:r w:rsidRPr="00AC0A7F">
        <w:rPr>
          <w:rFonts w:ascii="Arial" w:hAnsi="Arial" w:cs="Arial"/>
          <w:sz w:val="24"/>
          <w:szCs w:val="24"/>
        </w:rPr>
        <w:t xml:space="preserve"> and ability. </w:t>
      </w:r>
      <w:r>
        <w:rPr>
          <w:rFonts w:ascii="Arial" w:hAnsi="Arial" w:cs="Arial"/>
          <w:sz w:val="24"/>
          <w:szCs w:val="24"/>
        </w:rPr>
        <w:t>Our</w:t>
      </w:r>
      <w:r w:rsidRPr="00AC0A7F">
        <w:rPr>
          <w:rFonts w:ascii="Arial" w:hAnsi="Arial" w:cs="Arial"/>
          <w:sz w:val="24"/>
          <w:szCs w:val="24"/>
        </w:rPr>
        <w:t xml:space="preserve"> small class sizes allow each child to enjoy </w:t>
      </w:r>
      <w:r w:rsidR="008228F6" w:rsidRPr="00AC0A7F">
        <w:rPr>
          <w:rFonts w:ascii="Arial" w:hAnsi="Arial" w:cs="Arial"/>
          <w:sz w:val="24"/>
          <w:szCs w:val="24"/>
        </w:rPr>
        <w:t>an extremely high</w:t>
      </w:r>
      <w:r w:rsidRPr="00AC0A7F">
        <w:rPr>
          <w:rFonts w:ascii="Arial" w:hAnsi="Arial" w:cs="Arial"/>
          <w:sz w:val="24"/>
          <w:szCs w:val="24"/>
        </w:rPr>
        <w:t xml:space="preserve"> level of individual attention. Over the years, </w:t>
      </w:r>
      <w:r>
        <w:rPr>
          <w:rFonts w:ascii="Arial" w:hAnsi="Arial" w:cs="Arial"/>
          <w:sz w:val="24"/>
          <w:szCs w:val="24"/>
        </w:rPr>
        <w:t>the School</w:t>
      </w:r>
      <w:r w:rsidRPr="00AC0A7F">
        <w:rPr>
          <w:rFonts w:ascii="Arial" w:hAnsi="Arial" w:cs="Arial"/>
          <w:sz w:val="24"/>
          <w:szCs w:val="24"/>
        </w:rPr>
        <w:t xml:space="preserve"> has built up an excellent reputation for providing high quality education and for the excellent results it achieves with </w:t>
      </w:r>
      <w:r>
        <w:rPr>
          <w:rFonts w:ascii="Arial" w:hAnsi="Arial" w:cs="Arial"/>
          <w:sz w:val="24"/>
          <w:szCs w:val="24"/>
        </w:rPr>
        <w:t>our</w:t>
      </w:r>
      <w:r w:rsidRPr="00AC0A7F">
        <w:rPr>
          <w:rFonts w:ascii="Arial" w:hAnsi="Arial" w:cs="Arial"/>
          <w:sz w:val="24"/>
          <w:szCs w:val="24"/>
        </w:rPr>
        <w:t xml:space="preserve"> children. </w:t>
      </w:r>
      <w:r>
        <w:rPr>
          <w:rFonts w:ascii="Arial" w:hAnsi="Arial" w:cs="Arial"/>
          <w:sz w:val="24"/>
          <w:szCs w:val="24"/>
        </w:rPr>
        <w:t xml:space="preserve">In 2022, The Compass achieved Gold status as a UN Rights Respecting School. </w:t>
      </w:r>
      <w:r w:rsidRPr="00AC0A7F">
        <w:rPr>
          <w:rFonts w:ascii="Arial" w:hAnsi="Arial" w:cs="Arial"/>
          <w:sz w:val="24"/>
          <w:szCs w:val="24"/>
        </w:rPr>
        <w:t xml:space="preserve">In </w:t>
      </w:r>
      <w:r>
        <w:rPr>
          <w:rFonts w:ascii="Arial" w:hAnsi="Arial" w:cs="Arial"/>
          <w:sz w:val="24"/>
          <w:szCs w:val="24"/>
        </w:rPr>
        <w:t xml:space="preserve">recent years, the School has been </w:t>
      </w:r>
      <w:r w:rsidRPr="00AC0A7F">
        <w:rPr>
          <w:rFonts w:ascii="Arial" w:hAnsi="Arial" w:cs="Arial"/>
          <w:sz w:val="24"/>
          <w:szCs w:val="24"/>
        </w:rPr>
        <w:t xml:space="preserve">awarded </w:t>
      </w:r>
      <w:r>
        <w:rPr>
          <w:rFonts w:ascii="Arial" w:hAnsi="Arial" w:cs="Arial"/>
          <w:sz w:val="24"/>
          <w:szCs w:val="24"/>
        </w:rPr>
        <w:t>‘</w:t>
      </w:r>
      <w:r w:rsidRPr="00AC0A7F">
        <w:rPr>
          <w:rFonts w:ascii="Arial" w:hAnsi="Arial" w:cs="Arial"/>
          <w:sz w:val="24"/>
          <w:szCs w:val="24"/>
        </w:rPr>
        <w:t>Champion School</w:t>
      </w:r>
      <w:r>
        <w:rPr>
          <w:rFonts w:ascii="Arial" w:hAnsi="Arial" w:cs="Arial"/>
          <w:sz w:val="24"/>
          <w:szCs w:val="24"/>
        </w:rPr>
        <w:t>’</w:t>
      </w:r>
      <w:r w:rsidRPr="00AC0A7F">
        <w:rPr>
          <w:rFonts w:ascii="Arial" w:hAnsi="Arial" w:cs="Arial"/>
          <w:sz w:val="24"/>
          <w:szCs w:val="24"/>
        </w:rPr>
        <w:t xml:space="preserve"> status by </w:t>
      </w:r>
      <w:proofErr w:type="spellStart"/>
      <w:r w:rsidRPr="00AC0A7F">
        <w:rPr>
          <w:rFonts w:ascii="Arial" w:hAnsi="Arial" w:cs="Arial"/>
          <w:sz w:val="24"/>
          <w:szCs w:val="24"/>
        </w:rPr>
        <w:t>iTeach</w:t>
      </w:r>
      <w:proofErr w:type="spellEnd"/>
      <w:r w:rsidRPr="00AC0A7F">
        <w:rPr>
          <w:rFonts w:ascii="Arial" w:hAnsi="Arial" w:cs="Arial"/>
          <w:sz w:val="24"/>
          <w:szCs w:val="24"/>
        </w:rPr>
        <w:t xml:space="preserve"> and became one of Scotland’s first Digital Schools in recognition of its work </w:t>
      </w:r>
      <w:r>
        <w:rPr>
          <w:rFonts w:ascii="Arial" w:hAnsi="Arial" w:cs="Arial"/>
          <w:sz w:val="24"/>
          <w:szCs w:val="24"/>
        </w:rPr>
        <w:t>in</w:t>
      </w:r>
      <w:r w:rsidRPr="00AC0A7F">
        <w:rPr>
          <w:rFonts w:ascii="Arial" w:hAnsi="Arial" w:cs="Arial"/>
          <w:sz w:val="24"/>
          <w:szCs w:val="24"/>
        </w:rPr>
        <w:t xml:space="preserve"> digital </w:t>
      </w:r>
      <w:r>
        <w:rPr>
          <w:rFonts w:ascii="Arial" w:hAnsi="Arial" w:cs="Arial"/>
          <w:sz w:val="24"/>
          <w:szCs w:val="24"/>
        </w:rPr>
        <w:t>learning</w:t>
      </w:r>
      <w:r w:rsidRPr="00AC0A7F">
        <w:rPr>
          <w:rFonts w:ascii="Arial" w:hAnsi="Arial" w:cs="Arial"/>
          <w:sz w:val="24"/>
          <w:szCs w:val="24"/>
        </w:rPr>
        <w:t xml:space="preserve"> within the curriculum.</w:t>
      </w:r>
    </w:p>
    <w:p w14:paraId="5DEABF13" w14:textId="77777777" w:rsidR="00064DAA" w:rsidRPr="008B3FA8" w:rsidRDefault="00064DAA" w:rsidP="00064DAA">
      <w:pPr>
        <w:ind w:right="77"/>
        <w:jc w:val="both"/>
        <w:rPr>
          <w:rFonts w:ascii="Arial" w:hAnsi="Arial" w:cs="Arial"/>
          <w:sz w:val="24"/>
          <w:szCs w:val="24"/>
        </w:rPr>
      </w:pPr>
    </w:p>
    <w:p w14:paraId="11B1191E" w14:textId="77777777" w:rsidR="00064DAA" w:rsidRDefault="00064DAA" w:rsidP="00064DAA">
      <w:pPr>
        <w:ind w:left="-142" w:right="77"/>
        <w:jc w:val="both"/>
        <w:rPr>
          <w:rFonts w:ascii="Arial" w:hAnsi="Arial" w:cs="Arial"/>
          <w:sz w:val="24"/>
          <w:szCs w:val="24"/>
        </w:rPr>
      </w:pPr>
      <w:r w:rsidRPr="00AC0A7F">
        <w:rPr>
          <w:rFonts w:ascii="Arial" w:hAnsi="Arial" w:cs="Arial"/>
          <w:sz w:val="24"/>
          <w:szCs w:val="24"/>
        </w:rPr>
        <w:t>The School is located in a beautiful s</w:t>
      </w:r>
      <w:r>
        <w:rPr>
          <w:rFonts w:ascii="Arial" w:hAnsi="Arial" w:cs="Arial"/>
          <w:sz w:val="24"/>
          <w:szCs w:val="24"/>
        </w:rPr>
        <w:t>etting</w:t>
      </w:r>
      <w:r w:rsidRPr="00AC0A7F">
        <w:rPr>
          <w:rFonts w:ascii="Arial" w:hAnsi="Arial" w:cs="Arial"/>
          <w:sz w:val="24"/>
          <w:szCs w:val="24"/>
        </w:rPr>
        <w:t xml:space="preserve"> in Haddington, which is situated less than fifteen minutes along the A1 from the outskirts of Edinburgh.</w:t>
      </w:r>
    </w:p>
    <w:p w14:paraId="10B6E5B9" w14:textId="77777777" w:rsidR="00064DAA" w:rsidRPr="00AC0A7F" w:rsidRDefault="00064DAA" w:rsidP="00064DAA">
      <w:pPr>
        <w:ind w:left="-142" w:right="77"/>
        <w:jc w:val="both"/>
        <w:rPr>
          <w:rFonts w:ascii="Arial" w:hAnsi="Arial" w:cs="Arial"/>
          <w:sz w:val="24"/>
          <w:szCs w:val="24"/>
        </w:rPr>
      </w:pPr>
    </w:p>
    <w:p w14:paraId="061B1E95" w14:textId="77777777" w:rsidR="00A17CCC" w:rsidRPr="00B35ACE" w:rsidRDefault="00A17CCC" w:rsidP="00A17CCC">
      <w:pPr>
        <w:ind w:left="-120"/>
        <w:jc w:val="both"/>
        <w:rPr>
          <w:rFonts w:ascii="Arial" w:hAnsi="Arial" w:cs="Arial"/>
          <w:sz w:val="24"/>
          <w:szCs w:val="24"/>
          <w:lang w:val="en-GB"/>
        </w:rPr>
      </w:pPr>
      <w:r w:rsidRPr="00B35ACE">
        <w:rPr>
          <w:rFonts w:ascii="Arial" w:hAnsi="Arial" w:cs="Arial"/>
          <w:sz w:val="24"/>
          <w:szCs w:val="24"/>
          <w:lang w:val="en-GB"/>
        </w:rPr>
        <w:t xml:space="preserve">Further information on the School can be obtained from the School's website at </w:t>
      </w:r>
      <w:hyperlink r:id="rId9" w:tooltip="http://www.thecompassschool.co.uk/" w:history="1">
        <w:r w:rsidRPr="00B35ACE">
          <w:rPr>
            <w:rFonts w:ascii="Arial" w:hAnsi="Arial" w:cs="Arial"/>
            <w:color w:val="0000FF"/>
            <w:sz w:val="24"/>
            <w:szCs w:val="24"/>
            <w:u w:val="single"/>
            <w:lang w:val="en-GB"/>
          </w:rPr>
          <w:t>www.thecompassschool.co.uk</w:t>
        </w:r>
      </w:hyperlink>
      <w:r w:rsidRPr="00B35ACE">
        <w:rPr>
          <w:rFonts w:ascii="Arial" w:hAnsi="Arial" w:cs="Arial"/>
          <w:sz w:val="24"/>
          <w:szCs w:val="24"/>
          <w:lang w:val="en-GB"/>
        </w:rPr>
        <w:t xml:space="preserve"> .</w:t>
      </w:r>
    </w:p>
    <w:p w14:paraId="5970EEA7" w14:textId="77777777" w:rsidR="00F264D7" w:rsidRDefault="00F264D7" w:rsidP="00F264D7">
      <w:pPr>
        <w:ind w:left="-120"/>
        <w:jc w:val="both"/>
        <w:rPr>
          <w:rFonts w:ascii="Arial" w:hAnsi="Arial" w:cs="Arial"/>
          <w:sz w:val="24"/>
          <w:szCs w:val="24"/>
          <w:lang w:val="en-GB"/>
        </w:rPr>
      </w:pPr>
    </w:p>
    <w:p w14:paraId="5C80632B" w14:textId="77777777" w:rsidR="00877DC5" w:rsidRPr="00B35ACE" w:rsidRDefault="00877DC5" w:rsidP="00F264D7">
      <w:pPr>
        <w:ind w:left="-120"/>
        <w:jc w:val="both"/>
        <w:rPr>
          <w:rFonts w:ascii="Arial" w:hAnsi="Arial" w:cs="Arial"/>
          <w:sz w:val="24"/>
          <w:szCs w:val="24"/>
          <w:lang w:val="en-GB"/>
        </w:rPr>
      </w:pPr>
    </w:p>
    <w:p w14:paraId="4469550B" w14:textId="5397B49C" w:rsidR="00F264D7" w:rsidRDefault="00064DAA" w:rsidP="00F264D7">
      <w:pPr>
        <w:ind w:left="-12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en-GB"/>
        </w:rPr>
        <w:br w:type="page"/>
      </w:r>
      <w:r w:rsidR="00F264D7"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  <w:lastRenderedPageBreak/>
        <w:t>The Post</w:t>
      </w:r>
    </w:p>
    <w:p w14:paraId="17F05A78" w14:textId="21234101" w:rsidR="00F264D7" w:rsidRDefault="00F264D7" w:rsidP="00F264D7">
      <w:pPr>
        <w:ind w:left="-12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7ACB6E67" w14:textId="3A048715" w:rsidR="009B1A9B" w:rsidRPr="00B35ACE" w:rsidRDefault="009B1A9B" w:rsidP="009B1A9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Post:   </w:t>
      </w:r>
      <w:r w:rsidR="00064DAA">
        <w:rPr>
          <w:rFonts w:ascii="Arial" w:hAnsi="Arial" w:cs="Arial"/>
          <w:b/>
          <w:color w:val="000000"/>
          <w:sz w:val="24"/>
          <w:szCs w:val="24"/>
        </w:rPr>
        <w:t>School</w:t>
      </w:r>
      <w:r w:rsidR="000526F3">
        <w:rPr>
          <w:rFonts w:ascii="Arial" w:hAnsi="Arial" w:cs="Arial"/>
          <w:b/>
          <w:sz w:val="24"/>
          <w:szCs w:val="24"/>
        </w:rPr>
        <w:t xml:space="preserve"> Driver</w:t>
      </w:r>
    </w:p>
    <w:p w14:paraId="69576A30" w14:textId="77777777" w:rsidR="009B1A9B" w:rsidRPr="00B35ACE" w:rsidRDefault="009B1A9B" w:rsidP="009B1A9B">
      <w:pPr>
        <w:jc w:val="both"/>
        <w:rPr>
          <w:rFonts w:ascii="Arial" w:hAnsi="Arial" w:cs="Arial"/>
          <w:b/>
          <w:sz w:val="24"/>
          <w:szCs w:val="24"/>
        </w:rPr>
      </w:pPr>
    </w:p>
    <w:p w14:paraId="5991AE8B" w14:textId="77777777" w:rsidR="00B35ACE" w:rsidRPr="00B35ACE" w:rsidRDefault="00B35ACE" w:rsidP="00B35AC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Job Summary</w:t>
      </w:r>
    </w:p>
    <w:p w14:paraId="44E1F50B" w14:textId="77777777" w:rsidR="00B35ACE" w:rsidRPr="00B35ACE" w:rsidRDefault="00B35ACE" w:rsidP="00B35ACE">
      <w:pPr>
        <w:jc w:val="both"/>
        <w:rPr>
          <w:rFonts w:ascii="Arial" w:hAnsi="Arial" w:cs="Arial"/>
          <w:b/>
          <w:sz w:val="24"/>
          <w:szCs w:val="24"/>
        </w:rPr>
      </w:pPr>
    </w:p>
    <w:p w14:paraId="2B828C13" w14:textId="71F1723B" w:rsidR="00B35ACE" w:rsidRPr="00B35ACE" w:rsidRDefault="00B35ACE" w:rsidP="00B35ACE">
      <w:pPr>
        <w:pStyle w:val="BodyText"/>
        <w:rPr>
          <w:rFonts w:ascii="Arial" w:hAnsi="Arial" w:cs="Arial"/>
        </w:rPr>
      </w:pPr>
      <w:r w:rsidRPr="00B35ACE">
        <w:rPr>
          <w:rFonts w:ascii="Arial" w:hAnsi="Arial" w:cs="Arial"/>
        </w:rPr>
        <w:t xml:space="preserve">The post holder is responsible to the Headteacher for </w:t>
      </w:r>
      <w:r w:rsidR="000526F3">
        <w:rPr>
          <w:rFonts w:ascii="Arial" w:hAnsi="Arial" w:cs="Arial"/>
        </w:rPr>
        <w:t>regular driving duties and maintenance of the t</w:t>
      </w:r>
      <w:r w:rsidR="00064DAA">
        <w:rPr>
          <w:rFonts w:ascii="Arial" w:hAnsi="Arial" w:cs="Arial"/>
        </w:rPr>
        <w:t>hree</w:t>
      </w:r>
      <w:r w:rsidR="000526F3">
        <w:rPr>
          <w:rFonts w:ascii="Arial" w:hAnsi="Arial" w:cs="Arial"/>
        </w:rPr>
        <w:t xml:space="preserve"> School vehicles</w:t>
      </w:r>
      <w:r w:rsidR="00064DAA">
        <w:rPr>
          <w:rFonts w:ascii="Arial" w:hAnsi="Arial" w:cs="Arial"/>
        </w:rPr>
        <w:t xml:space="preserve"> (two minibuses and a people carrier)</w:t>
      </w:r>
      <w:r w:rsidR="000526F3">
        <w:rPr>
          <w:rFonts w:ascii="Arial" w:hAnsi="Arial" w:cs="Arial"/>
        </w:rPr>
        <w:t>.</w:t>
      </w:r>
      <w:r w:rsidRPr="00B35ACE">
        <w:rPr>
          <w:rFonts w:ascii="Arial" w:hAnsi="Arial" w:cs="Arial"/>
        </w:rPr>
        <w:t xml:space="preserve"> A key part of the role is to ensure that </w:t>
      </w:r>
      <w:r w:rsidR="00064DAA">
        <w:rPr>
          <w:rFonts w:ascii="Arial" w:hAnsi="Arial" w:cs="Arial"/>
        </w:rPr>
        <w:t>all</w:t>
      </w:r>
      <w:r w:rsidR="000526F3">
        <w:rPr>
          <w:rFonts w:ascii="Arial" w:hAnsi="Arial" w:cs="Arial"/>
        </w:rPr>
        <w:t xml:space="preserve"> vehicles are</w:t>
      </w:r>
      <w:r w:rsidRPr="00B35ACE">
        <w:rPr>
          <w:rFonts w:ascii="Arial" w:hAnsi="Arial" w:cs="Arial"/>
        </w:rPr>
        <w:t xml:space="preserve"> kept in good order and that basic repairs </w:t>
      </w:r>
      <w:r w:rsidR="009A5AA7">
        <w:rPr>
          <w:rFonts w:ascii="Arial" w:hAnsi="Arial" w:cs="Arial"/>
        </w:rPr>
        <w:t xml:space="preserve">and </w:t>
      </w:r>
      <w:r w:rsidR="00B12FC0">
        <w:rPr>
          <w:rFonts w:ascii="Arial" w:hAnsi="Arial" w:cs="Arial"/>
        </w:rPr>
        <w:t xml:space="preserve">day-to-day </w:t>
      </w:r>
      <w:r w:rsidR="009A5AA7">
        <w:rPr>
          <w:rFonts w:ascii="Arial" w:hAnsi="Arial" w:cs="Arial"/>
        </w:rPr>
        <w:t xml:space="preserve">maintenance </w:t>
      </w:r>
      <w:r w:rsidRPr="00B35ACE">
        <w:rPr>
          <w:rFonts w:ascii="Arial" w:hAnsi="Arial" w:cs="Arial"/>
        </w:rPr>
        <w:t>are carried out</w:t>
      </w:r>
      <w:r w:rsidR="000526F3">
        <w:rPr>
          <w:rFonts w:ascii="Arial" w:hAnsi="Arial" w:cs="Arial"/>
        </w:rPr>
        <w:t xml:space="preserve">; this will include ensuring the vehicles are </w:t>
      </w:r>
      <w:r w:rsidR="00064DAA">
        <w:rPr>
          <w:rFonts w:ascii="Arial" w:hAnsi="Arial" w:cs="Arial"/>
        </w:rPr>
        <w:t>fueled</w:t>
      </w:r>
      <w:r w:rsidR="000526F3">
        <w:rPr>
          <w:rFonts w:ascii="Arial" w:hAnsi="Arial" w:cs="Arial"/>
        </w:rPr>
        <w:t xml:space="preserve">, topped up as necessary with </w:t>
      </w:r>
      <w:proofErr w:type="spellStart"/>
      <w:r w:rsidR="000526F3">
        <w:rPr>
          <w:rFonts w:ascii="Arial" w:hAnsi="Arial" w:cs="Arial"/>
        </w:rPr>
        <w:t>screenwash</w:t>
      </w:r>
      <w:proofErr w:type="spellEnd"/>
      <w:r w:rsidR="000526F3">
        <w:rPr>
          <w:rFonts w:ascii="Arial" w:hAnsi="Arial" w:cs="Arial"/>
        </w:rPr>
        <w:t>, oil and other fluids</w:t>
      </w:r>
      <w:r w:rsidR="009A5AA7">
        <w:rPr>
          <w:rFonts w:ascii="Arial" w:hAnsi="Arial" w:cs="Arial"/>
        </w:rPr>
        <w:t>. T</w:t>
      </w:r>
      <w:r w:rsidR="000526F3">
        <w:rPr>
          <w:rFonts w:ascii="Arial" w:hAnsi="Arial" w:cs="Arial"/>
        </w:rPr>
        <w:t>hey should also keep the vehicles clean and in a good state of general repair</w:t>
      </w:r>
      <w:r w:rsidRPr="00B35ACE">
        <w:rPr>
          <w:rFonts w:ascii="Arial" w:hAnsi="Arial" w:cs="Arial"/>
        </w:rPr>
        <w:t xml:space="preserve">. A </w:t>
      </w:r>
      <w:r w:rsidR="000526F3">
        <w:rPr>
          <w:rFonts w:ascii="Arial" w:hAnsi="Arial" w:cs="Arial"/>
        </w:rPr>
        <w:t xml:space="preserve">clean </w:t>
      </w:r>
      <w:r w:rsidRPr="00B35ACE">
        <w:rPr>
          <w:rFonts w:ascii="Arial" w:hAnsi="Arial" w:cs="Arial"/>
        </w:rPr>
        <w:t xml:space="preserve">driving </w:t>
      </w:r>
      <w:proofErr w:type="spellStart"/>
      <w:r w:rsidRPr="00B35ACE">
        <w:rPr>
          <w:rFonts w:ascii="Arial" w:hAnsi="Arial" w:cs="Arial"/>
        </w:rPr>
        <w:t>licence</w:t>
      </w:r>
      <w:proofErr w:type="spellEnd"/>
      <w:r w:rsidRPr="00B35ACE">
        <w:rPr>
          <w:rFonts w:ascii="Arial" w:hAnsi="Arial" w:cs="Arial"/>
        </w:rPr>
        <w:t xml:space="preserve"> with the ability to drive a mini-bus</w:t>
      </w:r>
      <w:r w:rsidR="009A5AA7">
        <w:rPr>
          <w:rFonts w:ascii="Arial" w:hAnsi="Arial" w:cs="Arial"/>
        </w:rPr>
        <w:t xml:space="preserve"> is required. </w:t>
      </w:r>
    </w:p>
    <w:p w14:paraId="4A449004" w14:textId="77777777" w:rsidR="00B35ACE" w:rsidRPr="00B35ACE" w:rsidRDefault="00B35ACE" w:rsidP="00B35ACE">
      <w:pPr>
        <w:pStyle w:val="BodyText"/>
        <w:rPr>
          <w:rFonts w:ascii="Arial" w:hAnsi="Arial" w:cs="Arial"/>
        </w:rPr>
      </w:pPr>
    </w:p>
    <w:p w14:paraId="4355BE7F" w14:textId="7DFFE87D" w:rsidR="00B35ACE" w:rsidRDefault="00B35ACE" w:rsidP="009A5AA7">
      <w:pPr>
        <w:pStyle w:val="BodyText"/>
        <w:rPr>
          <w:rFonts w:ascii="Arial" w:hAnsi="Arial" w:cs="Arial"/>
        </w:rPr>
      </w:pPr>
      <w:r w:rsidRPr="00B35ACE">
        <w:rPr>
          <w:rFonts w:ascii="Arial" w:hAnsi="Arial" w:cs="Arial"/>
          <w:b/>
          <w:bCs/>
        </w:rPr>
        <w:t xml:space="preserve">Salary: </w:t>
      </w:r>
      <w:r w:rsidRPr="00B35ACE">
        <w:rPr>
          <w:rFonts w:ascii="Arial" w:hAnsi="Arial" w:cs="Arial"/>
        </w:rPr>
        <w:t>The appointment attracts an hourly rate of pay of £</w:t>
      </w:r>
      <w:r w:rsidR="00064DAA">
        <w:rPr>
          <w:rFonts w:ascii="Arial" w:hAnsi="Arial" w:cs="Arial"/>
        </w:rPr>
        <w:t>12.79.</w:t>
      </w:r>
      <w:r w:rsidRPr="00B35ACE">
        <w:rPr>
          <w:rFonts w:ascii="Arial" w:hAnsi="Arial" w:cs="Arial"/>
        </w:rPr>
        <w:t xml:space="preserve"> </w:t>
      </w:r>
    </w:p>
    <w:p w14:paraId="7E5F1B4E" w14:textId="77777777" w:rsidR="00064DAA" w:rsidRDefault="00064DAA" w:rsidP="009A5AA7">
      <w:pPr>
        <w:pStyle w:val="BodyText"/>
        <w:rPr>
          <w:rFonts w:ascii="Arial" w:hAnsi="Arial" w:cs="Arial"/>
        </w:rPr>
      </w:pPr>
    </w:p>
    <w:p w14:paraId="4B79EE32" w14:textId="6A4EC43E" w:rsidR="00B35ACE" w:rsidRPr="00B35ACE" w:rsidRDefault="00B35ACE" w:rsidP="00574630">
      <w:pPr>
        <w:rPr>
          <w:rFonts w:ascii="Arial" w:hAnsi="Arial" w:cs="Arial"/>
          <w:bCs/>
          <w:sz w:val="24"/>
          <w:szCs w:val="24"/>
        </w:rPr>
      </w:pPr>
      <w:r w:rsidRPr="00B35ACE">
        <w:rPr>
          <w:rFonts w:ascii="Arial" w:hAnsi="Arial" w:cs="Arial"/>
          <w:b/>
          <w:bCs/>
          <w:sz w:val="24"/>
          <w:szCs w:val="24"/>
        </w:rPr>
        <w:t>Accountable to:</w:t>
      </w:r>
      <w:r w:rsidR="00064DAA">
        <w:rPr>
          <w:rFonts w:ascii="Arial" w:hAnsi="Arial" w:cs="Arial"/>
          <w:b/>
          <w:bCs/>
          <w:sz w:val="24"/>
          <w:szCs w:val="24"/>
        </w:rPr>
        <w:t xml:space="preserve"> </w:t>
      </w:r>
      <w:r w:rsidRPr="00B35ACE">
        <w:rPr>
          <w:rFonts w:ascii="Arial" w:hAnsi="Arial" w:cs="Arial"/>
          <w:bCs/>
          <w:sz w:val="24"/>
          <w:szCs w:val="24"/>
        </w:rPr>
        <w:t xml:space="preserve">The Bursar </w:t>
      </w:r>
    </w:p>
    <w:p w14:paraId="1FB3C8C3" w14:textId="77777777" w:rsidR="00B35ACE" w:rsidRPr="00B35ACE" w:rsidRDefault="00B35ACE" w:rsidP="00B35ACE">
      <w:pPr>
        <w:jc w:val="both"/>
        <w:rPr>
          <w:rFonts w:ascii="Arial" w:hAnsi="Arial" w:cs="Arial"/>
          <w:b/>
          <w:sz w:val="24"/>
          <w:szCs w:val="24"/>
        </w:rPr>
      </w:pPr>
    </w:p>
    <w:p w14:paraId="4F299716" w14:textId="77777777" w:rsidR="00B35ACE" w:rsidRPr="00B35ACE" w:rsidRDefault="00B35ACE" w:rsidP="00B35ACE">
      <w:pPr>
        <w:pStyle w:val="Default"/>
        <w:rPr>
          <w:b/>
          <w:bCs/>
        </w:rPr>
      </w:pPr>
      <w:r w:rsidRPr="00B35ACE">
        <w:rPr>
          <w:b/>
          <w:bCs/>
        </w:rPr>
        <w:t xml:space="preserve">Key Responsibilities: </w:t>
      </w:r>
    </w:p>
    <w:p w14:paraId="09961451" w14:textId="77777777" w:rsidR="00B35ACE" w:rsidRPr="00B35ACE" w:rsidRDefault="00B35ACE" w:rsidP="00B35ACE">
      <w:pPr>
        <w:pStyle w:val="Default"/>
      </w:pPr>
    </w:p>
    <w:p w14:paraId="5D961B6D" w14:textId="77777777" w:rsidR="00B35ACE" w:rsidRPr="00B35ACE" w:rsidRDefault="000526F3" w:rsidP="00B35ACE">
      <w:pPr>
        <w:pStyle w:val="Default"/>
        <w:rPr>
          <w:b/>
        </w:rPr>
      </w:pPr>
      <w:r>
        <w:rPr>
          <w:b/>
        </w:rPr>
        <w:t>Driving</w:t>
      </w:r>
    </w:p>
    <w:p w14:paraId="62A700AF" w14:textId="77777777" w:rsidR="00B35ACE" w:rsidRPr="00B07FC1" w:rsidRDefault="00B35ACE" w:rsidP="00B35ACE">
      <w:pPr>
        <w:pStyle w:val="Default"/>
        <w:rPr>
          <w:b/>
        </w:rPr>
      </w:pPr>
    </w:p>
    <w:p w14:paraId="3BD21C7B" w14:textId="34D7C73A" w:rsidR="00B35ACE" w:rsidRDefault="000526F3" w:rsidP="00B35ACE">
      <w:pPr>
        <w:pStyle w:val="Default"/>
        <w:numPr>
          <w:ilvl w:val="0"/>
          <w:numId w:val="2"/>
        </w:numPr>
        <w:spacing w:after="59"/>
      </w:pPr>
      <w:r>
        <w:t>Operating the ‘morning run’, collecting pupils on planned routes from North Berwick</w:t>
      </w:r>
      <w:r w:rsidR="00064DAA">
        <w:t>/Dunbar</w:t>
      </w:r>
      <w:r>
        <w:t xml:space="preserve"> on a daily basis </w:t>
      </w:r>
      <w:r w:rsidR="00FC09B3">
        <w:t xml:space="preserve">between 07:15 and 08:45, </w:t>
      </w:r>
      <w:r>
        <w:t>Monday - Friday</w:t>
      </w:r>
      <w:r w:rsidR="00B35ACE" w:rsidRPr="00B07FC1">
        <w:t xml:space="preserve">. </w:t>
      </w:r>
    </w:p>
    <w:p w14:paraId="68F4BBE4" w14:textId="50A698C8" w:rsidR="00FC09B3" w:rsidRPr="00B07FC1" w:rsidRDefault="00FC09B3" w:rsidP="00B35ACE">
      <w:pPr>
        <w:pStyle w:val="Default"/>
        <w:numPr>
          <w:ilvl w:val="0"/>
          <w:numId w:val="2"/>
        </w:numPr>
        <w:spacing w:after="59"/>
      </w:pPr>
      <w:r>
        <w:t>Driving for short periods at other times of the week (subject to one’s availability) such as transportation of pupils to local sporting facilities or on other regular outings.</w:t>
      </w:r>
    </w:p>
    <w:p w14:paraId="069B6B89" w14:textId="77777777" w:rsidR="00B35ACE" w:rsidRPr="00B07FC1" w:rsidRDefault="00B35ACE" w:rsidP="00B35ACE">
      <w:pPr>
        <w:pStyle w:val="Default"/>
        <w:numPr>
          <w:ilvl w:val="0"/>
          <w:numId w:val="2"/>
        </w:numPr>
        <w:spacing w:after="59"/>
      </w:pPr>
      <w:r>
        <w:t xml:space="preserve">Checking and, where necessary, </w:t>
      </w:r>
      <w:r w:rsidR="000526F3">
        <w:t>topping up fuel, lubricants and other fluids in the School’s vehicles</w:t>
      </w:r>
      <w:r>
        <w:t xml:space="preserve">. </w:t>
      </w:r>
    </w:p>
    <w:p w14:paraId="137919E0" w14:textId="77777777" w:rsidR="00B35ACE" w:rsidRDefault="000526F3" w:rsidP="00B35ACE">
      <w:pPr>
        <w:pStyle w:val="Default"/>
        <w:numPr>
          <w:ilvl w:val="0"/>
          <w:numId w:val="2"/>
        </w:numPr>
        <w:spacing w:after="59"/>
      </w:pPr>
      <w:r>
        <w:t>Arranging, when necessary, servicing and MOT of vehicles.</w:t>
      </w:r>
    </w:p>
    <w:p w14:paraId="27E25535" w14:textId="77777777" w:rsidR="00B35ACE" w:rsidRDefault="000526F3" w:rsidP="00B35ACE">
      <w:pPr>
        <w:pStyle w:val="Default"/>
        <w:numPr>
          <w:ilvl w:val="0"/>
          <w:numId w:val="2"/>
        </w:numPr>
      </w:pPr>
      <w:r>
        <w:t>Available, through arrangement, for other driving tasks as and when required.</w:t>
      </w:r>
    </w:p>
    <w:p w14:paraId="30EB99E3" w14:textId="77777777" w:rsidR="00B35ACE" w:rsidRDefault="00B35ACE" w:rsidP="00B35ACE">
      <w:pPr>
        <w:pStyle w:val="Default"/>
      </w:pPr>
    </w:p>
    <w:p w14:paraId="597B65D1" w14:textId="77777777" w:rsidR="00B35ACE" w:rsidRDefault="00B35ACE" w:rsidP="00B35ACE">
      <w:pPr>
        <w:pStyle w:val="Default"/>
        <w:rPr>
          <w:b/>
        </w:rPr>
      </w:pPr>
      <w:r w:rsidRPr="003B5E3D">
        <w:rPr>
          <w:b/>
        </w:rPr>
        <w:t>Managing Resources</w:t>
      </w:r>
    </w:p>
    <w:p w14:paraId="6DFDE049" w14:textId="77777777" w:rsidR="00B35ACE" w:rsidRPr="003B5E3D" w:rsidRDefault="00B35ACE" w:rsidP="00B35ACE">
      <w:pPr>
        <w:pStyle w:val="Default"/>
        <w:rPr>
          <w:b/>
        </w:rPr>
      </w:pPr>
    </w:p>
    <w:p w14:paraId="3F9236CC" w14:textId="6E9659C3" w:rsidR="00B35ACE" w:rsidRDefault="00B35ACE" w:rsidP="00B35ACE">
      <w:pPr>
        <w:pStyle w:val="Default"/>
        <w:numPr>
          <w:ilvl w:val="0"/>
          <w:numId w:val="3"/>
        </w:numPr>
        <w:spacing w:after="59"/>
      </w:pPr>
      <w:r>
        <w:t>Ensur</w:t>
      </w:r>
      <w:r w:rsidR="00064DAA">
        <w:t>ing</w:t>
      </w:r>
      <w:r>
        <w:t xml:space="preserve"> there is sufficient stock of </w:t>
      </w:r>
      <w:r w:rsidR="00624EC7">
        <w:t>fuel, screen wash, Ad Blu and other consumables available for the vehicles.</w:t>
      </w:r>
      <w:r>
        <w:t xml:space="preserve"> </w:t>
      </w:r>
    </w:p>
    <w:p w14:paraId="674D07B3" w14:textId="7F0DDFC5" w:rsidR="00B35ACE" w:rsidRDefault="00064DAA" w:rsidP="00B35ACE">
      <w:pPr>
        <w:pStyle w:val="Default"/>
        <w:numPr>
          <w:ilvl w:val="0"/>
          <w:numId w:val="3"/>
        </w:numPr>
        <w:spacing w:after="59"/>
      </w:pPr>
      <w:r>
        <w:t>Undertaking</w:t>
      </w:r>
      <w:r w:rsidR="00B35ACE">
        <w:t xml:space="preserve"> </w:t>
      </w:r>
      <w:r>
        <w:t xml:space="preserve">regular </w:t>
      </w:r>
      <w:r w:rsidR="00B35ACE">
        <w:t xml:space="preserve">routine checks of </w:t>
      </w:r>
      <w:r w:rsidR="00624EC7">
        <w:t>vehicles belonging to</w:t>
      </w:r>
      <w:r w:rsidR="00B35ACE">
        <w:t xml:space="preserve"> the School. </w:t>
      </w:r>
    </w:p>
    <w:p w14:paraId="112D44D5" w14:textId="770BD92A" w:rsidR="00B35ACE" w:rsidRDefault="00064DAA" w:rsidP="00B35ACE">
      <w:pPr>
        <w:pStyle w:val="Default"/>
        <w:numPr>
          <w:ilvl w:val="0"/>
          <w:numId w:val="3"/>
        </w:numPr>
      </w:pPr>
      <w:r>
        <w:t>Reporting</w:t>
      </w:r>
      <w:r w:rsidR="00B35ACE">
        <w:t xml:space="preserve"> any issues relating to </w:t>
      </w:r>
      <w:r w:rsidR="00624EC7">
        <w:t>vehicles</w:t>
      </w:r>
      <w:r w:rsidR="00B35ACE">
        <w:t xml:space="preserve"> and the</w:t>
      </w:r>
      <w:r w:rsidR="00624EC7">
        <w:t>ir</w:t>
      </w:r>
      <w:r w:rsidR="00B35ACE">
        <w:t xml:space="preserve"> general condition</w:t>
      </w:r>
      <w:r w:rsidR="00624EC7">
        <w:t xml:space="preserve">. </w:t>
      </w:r>
      <w:r w:rsidR="00B35ACE">
        <w:t xml:space="preserve"> </w:t>
      </w:r>
    </w:p>
    <w:p w14:paraId="10B65AF3" w14:textId="4609A29F" w:rsidR="00B35ACE" w:rsidRDefault="00B35ACE" w:rsidP="00B35ACE">
      <w:pPr>
        <w:pStyle w:val="Default"/>
        <w:numPr>
          <w:ilvl w:val="0"/>
          <w:numId w:val="3"/>
        </w:numPr>
      </w:pPr>
      <w:r>
        <w:t>Maintain</w:t>
      </w:r>
      <w:r w:rsidR="00064DAA">
        <w:t>ing</w:t>
      </w:r>
      <w:r>
        <w:t xml:space="preserve"> </w:t>
      </w:r>
      <w:r w:rsidR="009A5AA7">
        <w:t xml:space="preserve">vehicle </w:t>
      </w:r>
      <w:r>
        <w:t xml:space="preserve">equipment in good working order. </w:t>
      </w:r>
    </w:p>
    <w:p w14:paraId="3ECBDF43" w14:textId="77777777" w:rsidR="00B35ACE" w:rsidRDefault="00B35ACE" w:rsidP="00B35ACE">
      <w:pPr>
        <w:pStyle w:val="Default"/>
      </w:pPr>
    </w:p>
    <w:p w14:paraId="2E40F604" w14:textId="77777777" w:rsidR="00B35ACE" w:rsidRDefault="00B35ACE" w:rsidP="00B35ACE">
      <w:pPr>
        <w:pStyle w:val="Default"/>
        <w:rPr>
          <w:b/>
        </w:rPr>
      </w:pPr>
      <w:r>
        <w:rPr>
          <w:b/>
        </w:rPr>
        <w:t xml:space="preserve">Health and Safety </w:t>
      </w:r>
    </w:p>
    <w:p w14:paraId="0D2AC7C8" w14:textId="77777777" w:rsidR="00B51700" w:rsidRDefault="00B51700" w:rsidP="00B35ACE">
      <w:pPr>
        <w:pStyle w:val="Default"/>
        <w:rPr>
          <w:b/>
        </w:rPr>
      </w:pPr>
    </w:p>
    <w:p w14:paraId="3D3EEC58" w14:textId="215B4714" w:rsidR="00B35ACE" w:rsidRDefault="00064DAA" w:rsidP="00B35ACE">
      <w:pPr>
        <w:pStyle w:val="Default"/>
        <w:numPr>
          <w:ilvl w:val="0"/>
          <w:numId w:val="4"/>
        </w:numPr>
        <w:spacing w:after="61"/>
      </w:pPr>
      <w:r>
        <w:t xml:space="preserve">Ensuring that </w:t>
      </w:r>
      <w:r w:rsidR="00B51700">
        <w:t>veh</w:t>
      </w:r>
      <w:r w:rsidR="00D9142A">
        <w:t>icles are in a safe condition for use</w:t>
      </w:r>
      <w:r w:rsidR="00B35ACE">
        <w:t>.</w:t>
      </w:r>
    </w:p>
    <w:p w14:paraId="31FDB7A6" w14:textId="39D415A4" w:rsidR="00B35ACE" w:rsidRDefault="00064DAA" w:rsidP="00B35ACE">
      <w:pPr>
        <w:pStyle w:val="Default"/>
        <w:numPr>
          <w:ilvl w:val="0"/>
          <w:numId w:val="4"/>
        </w:numPr>
        <w:spacing w:after="61"/>
      </w:pPr>
      <w:r>
        <w:t xml:space="preserve">Ensuring </w:t>
      </w:r>
      <w:r w:rsidR="00D9142A">
        <w:t>that vehicles are driven in a safe manner when responsible for them</w:t>
      </w:r>
      <w:r w:rsidR="00B35ACE">
        <w:t>.</w:t>
      </w:r>
    </w:p>
    <w:p w14:paraId="6D7B2050" w14:textId="06DA0C2B" w:rsidR="00B35ACE" w:rsidRDefault="00D9142A" w:rsidP="00B35ACE">
      <w:pPr>
        <w:pStyle w:val="Default"/>
        <w:numPr>
          <w:ilvl w:val="0"/>
          <w:numId w:val="4"/>
        </w:numPr>
        <w:spacing w:after="61"/>
      </w:pPr>
      <w:r>
        <w:t>When necessary, ensur</w:t>
      </w:r>
      <w:r w:rsidR="00064DAA">
        <w:t>ing</w:t>
      </w:r>
      <w:r>
        <w:t xml:space="preserve"> that footpaths and pavements in the School are salted prior to departure for the School run on frosty</w:t>
      </w:r>
      <w:r w:rsidR="009A5AA7">
        <w:t xml:space="preserve"> or icy</w:t>
      </w:r>
      <w:r>
        <w:t xml:space="preserve"> days</w:t>
      </w:r>
      <w:r w:rsidR="00B35ACE">
        <w:t xml:space="preserve">. </w:t>
      </w:r>
    </w:p>
    <w:p w14:paraId="27938211" w14:textId="77777777" w:rsidR="00B35ACE" w:rsidRDefault="00B35ACE" w:rsidP="00B35ACE">
      <w:pPr>
        <w:pStyle w:val="Default"/>
      </w:pPr>
    </w:p>
    <w:p w14:paraId="60F19A52" w14:textId="0969B5D9" w:rsidR="00B35ACE" w:rsidRDefault="00B35ACE" w:rsidP="00B35ACE">
      <w:pPr>
        <w:pStyle w:val="Heading1"/>
        <w:jc w:val="left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This job description is not necessarily a comprehensive definition of the post. It will be reviewed annually and may be subject to modification or amendment at any time after consultation with the holder of the post.</w:t>
      </w:r>
    </w:p>
    <w:p w14:paraId="2FBA14F4" w14:textId="77777777" w:rsidR="00877DC5" w:rsidRDefault="00877DC5" w:rsidP="00B35ACE">
      <w:pPr>
        <w:pStyle w:val="Heading1"/>
        <w:jc w:val="left"/>
        <w:rPr>
          <w:rFonts w:ascii="Arial" w:hAnsi="Arial" w:cs="Arial"/>
          <w:color w:val="000000"/>
        </w:rPr>
      </w:pPr>
    </w:p>
    <w:p w14:paraId="10C2B454" w14:textId="77777777" w:rsidR="00877DC5" w:rsidRDefault="00877DC5" w:rsidP="00F264D7">
      <w:pPr>
        <w:jc w:val="both"/>
        <w:rPr>
          <w:rFonts w:ascii="Arial" w:hAnsi="Arial" w:cs="Arial"/>
          <w:b/>
          <w:bCs/>
          <w:color w:val="000000"/>
          <w:kern w:val="36"/>
          <w:sz w:val="24"/>
          <w:szCs w:val="24"/>
        </w:rPr>
      </w:pPr>
    </w:p>
    <w:p w14:paraId="188CAC45" w14:textId="77777777" w:rsidR="007E7A1C" w:rsidRDefault="00F264D7" w:rsidP="00F264D7">
      <w:pPr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n-GB"/>
        </w:rPr>
        <w:t>Terms and Conditions</w:t>
      </w:r>
    </w:p>
    <w:p w14:paraId="67B99DEB" w14:textId="77777777" w:rsidR="007E7A1C" w:rsidRDefault="007E7A1C" w:rsidP="00F264D7">
      <w:pPr>
        <w:jc w:val="both"/>
        <w:rPr>
          <w:rFonts w:ascii="Arial" w:hAnsi="Arial" w:cs="Arial"/>
          <w:bCs/>
          <w:color w:val="000000"/>
          <w:sz w:val="24"/>
          <w:szCs w:val="24"/>
          <w:lang w:val="en-GB"/>
        </w:rPr>
      </w:pPr>
    </w:p>
    <w:p w14:paraId="56EC2BD1" w14:textId="77777777" w:rsidR="00F264D7" w:rsidRDefault="00F264D7" w:rsidP="00F264D7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The person appointed will be party to a Contract of Employment between him/herself and the Governors of The Compass School.</w:t>
      </w:r>
    </w:p>
    <w:p w14:paraId="3D59DCE6" w14:textId="77777777" w:rsidR="00B51700" w:rsidRDefault="00B51700" w:rsidP="00F264D7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3B7C3394" w14:textId="77777777" w:rsidR="00F264D7" w:rsidRDefault="00B51700" w:rsidP="00F264D7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 xml:space="preserve">Basic salary </w:t>
      </w:r>
      <w:r w:rsidR="00B35ACE">
        <w:rPr>
          <w:rFonts w:ascii="Arial" w:hAnsi="Arial" w:cs="Arial"/>
          <w:color w:val="000000"/>
          <w:sz w:val="24"/>
          <w:szCs w:val="24"/>
          <w:lang w:val="en-GB"/>
        </w:rPr>
        <w:t xml:space="preserve">is paid </w:t>
      </w:r>
      <w:r w:rsidR="00F264D7">
        <w:rPr>
          <w:rFonts w:ascii="Arial" w:hAnsi="Arial" w:cs="Arial"/>
          <w:color w:val="000000"/>
          <w:sz w:val="24"/>
          <w:szCs w:val="24"/>
          <w:lang w:val="en-GB"/>
        </w:rPr>
        <w:t xml:space="preserve">monthly in </w:t>
      </w:r>
      <w:r w:rsidR="00E560AA">
        <w:rPr>
          <w:rFonts w:ascii="Arial" w:hAnsi="Arial" w:cs="Arial"/>
          <w:color w:val="000000"/>
          <w:sz w:val="24"/>
          <w:szCs w:val="24"/>
          <w:lang w:val="en-GB"/>
        </w:rPr>
        <w:t>arrears</w:t>
      </w:r>
      <w:r w:rsidR="00F264D7">
        <w:rPr>
          <w:rFonts w:ascii="Arial" w:hAnsi="Arial" w:cs="Arial"/>
          <w:color w:val="000000"/>
          <w:sz w:val="24"/>
          <w:szCs w:val="24"/>
          <w:lang w:val="en-GB"/>
        </w:rPr>
        <w:t xml:space="preserve">. </w:t>
      </w:r>
    </w:p>
    <w:p w14:paraId="26D38E4F" w14:textId="77777777" w:rsidR="00B35ACE" w:rsidRDefault="00B35ACE" w:rsidP="00F264D7">
      <w:pPr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14:paraId="1D072280" w14:textId="77777777" w:rsidR="00F264D7" w:rsidRDefault="00B51700" w:rsidP="00F264D7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color w:val="000000"/>
          <w:sz w:val="24"/>
          <w:szCs w:val="24"/>
          <w:lang w:val="en-GB"/>
        </w:rPr>
        <w:t>Additional hours</w:t>
      </w:r>
      <w:r w:rsidR="00F264D7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r w:rsidR="00B35ACE">
        <w:rPr>
          <w:rFonts w:ascii="Arial" w:hAnsi="Arial" w:cs="Arial"/>
          <w:color w:val="000000"/>
          <w:sz w:val="24"/>
          <w:szCs w:val="24"/>
          <w:lang w:val="en-GB"/>
        </w:rPr>
        <w:t>worked are claimed through the Bursar</w:t>
      </w:r>
      <w:r w:rsidR="00357734">
        <w:rPr>
          <w:rFonts w:ascii="Arial" w:hAnsi="Arial" w:cs="Arial"/>
          <w:color w:val="000000"/>
          <w:sz w:val="24"/>
          <w:szCs w:val="24"/>
          <w:lang w:val="en-GB"/>
        </w:rPr>
        <w:t xml:space="preserve"> and should be</w:t>
      </w:r>
      <w:r w:rsidR="00357734">
        <w:rPr>
          <w:rFonts w:ascii="Arial" w:hAnsi="Arial" w:cs="Arial"/>
          <w:sz w:val="24"/>
          <w:szCs w:val="24"/>
          <w:lang w:val="en-GB"/>
        </w:rPr>
        <w:t xml:space="preserve"> claimed by the 20</w:t>
      </w:r>
      <w:r w:rsidR="00357734" w:rsidRPr="00357734">
        <w:rPr>
          <w:rFonts w:ascii="Arial" w:hAnsi="Arial" w:cs="Arial"/>
          <w:sz w:val="24"/>
          <w:szCs w:val="24"/>
          <w:vertAlign w:val="superscript"/>
          <w:lang w:val="en-GB"/>
        </w:rPr>
        <w:t>th</w:t>
      </w:r>
      <w:r w:rsidR="00357734">
        <w:rPr>
          <w:rFonts w:ascii="Arial" w:hAnsi="Arial" w:cs="Arial"/>
          <w:sz w:val="24"/>
          <w:szCs w:val="24"/>
          <w:lang w:val="en-GB"/>
        </w:rPr>
        <w:t xml:space="preserve"> of each month.</w:t>
      </w:r>
    </w:p>
    <w:p w14:paraId="35C34C03" w14:textId="77777777" w:rsidR="00B35ACE" w:rsidRPr="006876E4" w:rsidRDefault="00B35ACE" w:rsidP="00F264D7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2047DBD2" w14:textId="77777777" w:rsidR="00F264D7" w:rsidRDefault="00F264D7" w:rsidP="00F264D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6876E4">
        <w:rPr>
          <w:rFonts w:ascii="Arial" w:hAnsi="Arial" w:cs="Arial"/>
          <w:sz w:val="24"/>
          <w:szCs w:val="24"/>
          <w:lang w:val="en-GB"/>
        </w:rPr>
        <w:t>T</w:t>
      </w:r>
      <w:r w:rsidR="00E63895" w:rsidRPr="006876E4">
        <w:rPr>
          <w:rFonts w:ascii="Arial" w:hAnsi="Arial" w:cs="Arial"/>
          <w:sz w:val="24"/>
          <w:szCs w:val="24"/>
          <w:lang w:val="en-GB"/>
        </w:rPr>
        <w:t>he appointment is subject to a PVG check with</w:t>
      </w:r>
      <w:r w:rsidRPr="006876E4">
        <w:rPr>
          <w:rFonts w:ascii="Arial" w:hAnsi="Arial" w:cs="Arial"/>
          <w:sz w:val="24"/>
          <w:szCs w:val="24"/>
          <w:lang w:val="en-GB"/>
        </w:rPr>
        <w:t xml:space="preserve"> Disclosure Scotland.</w:t>
      </w:r>
    </w:p>
    <w:p w14:paraId="7FC8BAC3" w14:textId="77777777" w:rsidR="00357734" w:rsidRDefault="00357734" w:rsidP="00F264D7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2B1C2E0" w14:textId="77777777" w:rsidR="00357734" w:rsidRPr="006876E4" w:rsidRDefault="00357734" w:rsidP="00F264D7">
      <w:pPr>
        <w:jc w:val="both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Up to 5 years of work references may be requested.</w:t>
      </w:r>
    </w:p>
    <w:p w14:paraId="088DE4EB" w14:textId="77777777" w:rsidR="00F264D7" w:rsidRPr="006876E4" w:rsidRDefault="00F264D7" w:rsidP="00F264D7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693C12B" w14:textId="33A5AE04" w:rsidR="00F264D7" w:rsidRPr="006876E4" w:rsidRDefault="00F264D7" w:rsidP="00F264D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6876E4">
        <w:rPr>
          <w:rFonts w:ascii="Arial" w:hAnsi="Arial" w:cs="Arial"/>
          <w:sz w:val="24"/>
          <w:szCs w:val="24"/>
          <w:lang w:val="en-GB"/>
        </w:rPr>
        <w:t>The Compass School is a no</w:t>
      </w:r>
      <w:r w:rsidR="00064DAA">
        <w:rPr>
          <w:rFonts w:ascii="Arial" w:hAnsi="Arial" w:cs="Arial"/>
          <w:sz w:val="24"/>
          <w:szCs w:val="24"/>
          <w:lang w:val="en-GB"/>
        </w:rPr>
        <w:t>-</w:t>
      </w:r>
      <w:r w:rsidRPr="006876E4">
        <w:rPr>
          <w:rFonts w:ascii="Arial" w:hAnsi="Arial" w:cs="Arial"/>
          <w:sz w:val="24"/>
          <w:szCs w:val="24"/>
          <w:lang w:val="en-GB"/>
        </w:rPr>
        <w:t>smoking campus.</w:t>
      </w:r>
    </w:p>
    <w:p w14:paraId="2D66787F" w14:textId="77777777" w:rsidR="00F264D7" w:rsidRPr="00F264D7" w:rsidRDefault="00F264D7" w:rsidP="00F264D7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4F296CDD" w14:textId="77777777" w:rsidR="00F264D7" w:rsidRDefault="00F264D7" w:rsidP="00F264D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F264D7">
        <w:rPr>
          <w:rFonts w:ascii="Arial" w:hAnsi="Arial" w:cs="Arial"/>
          <w:sz w:val="24"/>
          <w:szCs w:val="24"/>
          <w:lang w:val="en-GB"/>
        </w:rPr>
        <w:t>This is an exciting opportunity for those who wish to work with young children within a positive and stimulating environment, where realistic and attainable targets are set for children who in turn are encouraged to take pride in their achievements both in and out the classroom.</w:t>
      </w:r>
    </w:p>
    <w:p w14:paraId="65CAE7A3" w14:textId="77777777" w:rsidR="00FC09B3" w:rsidRDefault="00FC09B3" w:rsidP="00F264D7">
      <w:pPr>
        <w:rPr>
          <w:rFonts w:ascii="Arial" w:hAnsi="Arial" w:cs="Arial"/>
          <w:sz w:val="24"/>
          <w:szCs w:val="24"/>
          <w:lang w:val="en-GB"/>
        </w:rPr>
      </w:pPr>
    </w:p>
    <w:p w14:paraId="03423421" w14:textId="5552D53A" w:rsidR="00F264D7" w:rsidRPr="00F264D7" w:rsidRDefault="00F264D7" w:rsidP="00F264D7">
      <w:pPr>
        <w:rPr>
          <w:rFonts w:ascii="Arial" w:hAnsi="Arial" w:cs="Arial"/>
          <w:sz w:val="24"/>
          <w:szCs w:val="24"/>
          <w:lang w:val="en-GB"/>
        </w:rPr>
      </w:pPr>
      <w:r w:rsidRPr="00F264D7">
        <w:rPr>
          <w:rFonts w:ascii="Arial" w:hAnsi="Arial" w:cs="Arial"/>
          <w:sz w:val="24"/>
          <w:szCs w:val="24"/>
          <w:lang w:val="en-GB"/>
        </w:rPr>
        <w:t>                                                                                                       </w:t>
      </w:r>
    </w:p>
    <w:p w14:paraId="1DD6814D" w14:textId="77777777" w:rsidR="00F264D7" w:rsidRPr="00F264D7" w:rsidRDefault="00F264D7" w:rsidP="00F264D7">
      <w:pPr>
        <w:rPr>
          <w:rFonts w:ascii="Arial" w:hAnsi="Arial" w:cs="Arial"/>
          <w:b/>
          <w:bCs/>
          <w:sz w:val="24"/>
          <w:szCs w:val="24"/>
          <w:u w:val="single"/>
          <w:lang w:val="en-GB"/>
        </w:rPr>
      </w:pPr>
      <w:r w:rsidRPr="00F264D7">
        <w:rPr>
          <w:rFonts w:ascii="Arial" w:hAnsi="Arial" w:cs="Arial"/>
          <w:b/>
          <w:bCs/>
          <w:sz w:val="24"/>
          <w:szCs w:val="24"/>
          <w:u w:val="single"/>
          <w:lang w:val="en-GB"/>
        </w:rPr>
        <w:t>Application Procedure</w:t>
      </w:r>
    </w:p>
    <w:p w14:paraId="492B1A00" w14:textId="77777777" w:rsidR="00F264D7" w:rsidRPr="00F264D7" w:rsidRDefault="00F264D7" w:rsidP="00F264D7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47686DF" w14:textId="046E319D" w:rsidR="00064DAA" w:rsidRPr="00F264D7" w:rsidRDefault="00064DAA" w:rsidP="00064DAA">
      <w:pPr>
        <w:jc w:val="both"/>
        <w:rPr>
          <w:rFonts w:ascii="Arial" w:hAnsi="Arial" w:cs="Arial"/>
          <w:sz w:val="24"/>
          <w:szCs w:val="24"/>
          <w:lang w:val="en-GB"/>
        </w:rPr>
      </w:pPr>
      <w:r w:rsidRPr="00F264D7">
        <w:rPr>
          <w:rFonts w:ascii="Arial" w:hAnsi="Arial" w:cs="Arial"/>
          <w:sz w:val="24"/>
          <w:szCs w:val="24"/>
          <w:lang w:val="en-GB"/>
        </w:rPr>
        <w:t>Application</w:t>
      </w:r>
      <w:r w:rsidRPr="00F264D7">
        <w:rPr>
          <w:rFonts w:ascii="Arial" w:hAnsi="Arial" w:cs="Arial"/>
          <w:sz w:val="24"/>
          <w:szCs w:val="24"/>
        </w:rPr>
        <w:t xml:space="preserve">s should be submitted </w:t>
      </w:r>
      <w:r>
        <w:rPr>
          <w:rFonts w:ascii="Arial" w:hAnsi="Arial" w:cs="Arial"/>
          <w:sz w:val="24"/>
          <w:szCs w:val="24"/>
          <w:lang w:val="en-GB"/>
        </w:rPr>
        <w:t>after completing the school</w:t>
      </w:r>
      <w:r w:rsidRPr="00F264D7">
        <w:rPr>
          <w:rFonts w:ascii="Arial" w:hAnsi="Arial" w:cs="Arial"/>
          <w:sz w:val="24"/>
          <w:szCs w:val="24"/>
        </w:rPr>
        <w:t xml:space="preserve"> application form and the names and contact details of two referees</w:t>
      </w:r>
      <w:r>
        <w:rPr>
          <w:rFonts w:ascii="Arial" w:hAnsi="Arial" w:cs="Arial"/>
          <w:sz w:val="24"/>
          <w:szCs w:val="24"/>
        </w:rPr>
        <w:t>.</w:t>
      </w:r>
      <w:r w:rsidRPr="00F264D7">
        <w:rPr>
          <w:rFonts w:ascii="Arial" w:hAnsi="Arial" w:cs="Arial"/>
          <w:sz w:val="24"/>
          <w:szCs w:val="24"/>
        </w:rPr>
        <w:t xml:space="preserve"> The deadline for receipt of applications is </w:t>
      </w:r>
      <w:r w:rsidR="00C86DE7">
        <w:rPr>
          <w:rFonts w:ascii="Arial" w:hAnsi="Arial" w:cs="Arial"/>
          <w:b/>
          <w:bCs/>
          <w:sz w:val="24"/>
          <w:szCs w:val="24"/>
        </w:rPr>
        <w:t>Thursday 15</w:t>
      </w:r>
      <w:r w:rsidR="00C86DE7" w:rsidRPr="00C86DE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C86DE7">
        <w:rPr>
          <w:rFonts w:ascii="Arial" w:hAnsi="Arial" w:cs="Arial"/>
          <w:b/>
          <w:bCs/>
          <w:sz w:val="24"/>
          <w:szCs w:val="24"/>
        </w:rPr>
        <w:t xml:space="preserve"> May.</w:t>
      </w:r>
    </w:p>
    <w:p w14:paraId="622103EF" w14:textId="77777777" w:rsidR="00064DAA" w:rsidRPr="00F264D7" w:rsidRDefault="00064DAA" w:rsidP="00064DAA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7F96BA50" w14:textId="136FE9A2" w:rsidR="00064DAA" w:rsidRPr="00474CA6" w:rsidRDefault="00C86DE7" w:rsidP="00F264D7">
      <w:pPr>
        <w:jc w:val="both"/>
        <w:rPr>
          <w:rFonts w:ascii="Arial" w:hAnsi="Arial" w:cs="Arial"/>
          <w:sz w:val="24"/>
          <w:szCs w:val="24"/>
          <w:lang w:val="en-GB"/>
        </w:rPr>
      </w:pPr>
      <w:r w:rsidRPr="00C86DE7">
        <w:rPr>
          <w:rFonts w:ascii="Arial" w:hAnsi="Arial" w:cs="Arial"/>
          <w:sz w:val="24"/>
          <w:szCs w:val="24"/>
        </w:rPr>
        <w:t>We reserve the right to close this vacancy early upon receipt of sufficient suitable applications</w:t>
      </w:r>
    </w:p>
    <w:p w14:paraId="03CC3520" w14:textId="77777777" w:rsidR="00F264D7" w:rsidRPr="006876E4" w:rsidRDefault="00F264D7" w:rsidP="00F264D7">
      <w:pPr>
        <w:jc w:val="both"/>
        <w:rPr>
          <w:rFonts w:ascii="Arial" w:hAnsi="Arial" w:cs="Arial"/>
          <w:sz w:val="24"/>
          <w:szCs w:val="24"/>
          <w:lang w:val="en-GB"/>
        </w:rPr>
      </w:pPr>
    </w:p>
    <w:p w14:paraId="5EF860C4" w14:textId="79A53A02" w:rsidR="00064DAA" w:rsidRDefault="00B0686E" w:rsidP="00064DAA">
      <w:pPr>
        <w:jc w:val="center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Applications should be sent to:</w:t>
      </w:r>
    </w:p>
    <w:p w14:paraId="4C1EB310" w14:textId="342542B0" w:rsidR="00F264D7" w:rsidRPr="00F264D7" w:rsidRDefault="00B0686E" w:rsidP="00064DAA">
      <w:pPr>
        <w:jc w:val="center"/>
        <w:rPr>
          <w:rFonts w:ascii="Arial" w:hAnsi="Arial" w:cs="Arial"/>
          <w:b/>
          <w:bCs/>
          <w:sz w:val="24"/>
          <w:szCs w:val="24"/>
          <w:lang w:val="en-GB"/>
        </w:rPr>
      </w:pPr>
      <w:r w:rsidRPr="00B0686E">
        <w:rPr>
          <w:rFonts w:ascii="Arial" w:hAnsi="Arial" w:cs="Arial"/>
          <w:b/>
          <w:sz w:val="24"/>
          <w:szCs w:val="24"/>
          <w:lang w:val="en-GB"/>
        </w:rPr>
        <w:t>T</w:t>
      </w:r>
      <w:r w:rsidR="00F264D7" w:rsidRPr="00B0686E">
        <w:rPr>
          <w:rFonts w:ascii="Arial" w:hAnsi="Arial" w:cs="Arial"/>
          <w:b/>
          <w:bCs/>
          <w:sz w:val="24"/>
          <w:szCs w:val="24"/>
          <w:lang w:val="en-GB"/>
        </w:rPr>
        <w:t xml:space="preserve">he </w:t>
      </w:r>
      <w:r w:rsidR="00357734">
        <w:rPr>
          <w:rFonts w:ascii="Arial" w:hAnsi="Arial" w:cs="Arial"/>
          <w:b/>
          <w:bCs/>
          <w:sz w:val="24"/>
          <w:szCs w:val="24"/>
          <w:lang w:val="en-GB"/>
        </w:rPr>
        <w:t>Bursar</w:t>
      </w:r>
    </w:p>
    <w:p w14:paraId="50C84D9F" w14:textId="147C380D" w:rsidR="00B0686E" w:rsidRDefault="00F264D7" w:rsidP="00064DAA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F264D7">
        <w:rPr>
          <w:rFonts w:ascii="Arial" w:hAnsi="Arial" w:cs="Arial"/>
          <w:b/>
          <w:bCs/>
          <w:sz w:val="24"/>
          <w:szCs w:val="24"/>
          <w:lang w:val="en-GB"/>
        </w:rPr>
        <w:t>The Compass School</w:t>
      </w:r>
    </w:p>
    <w:p w14:paraId="2F569A50" w14:textId="7C7F0397" w:rsidR="00B0686E" w:rsidRDefault="00F264D7" w:rsidP="00064DAA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F264D7">
        <w:rPr>
          <w:rFonts w:ascii="Arial" w:hAnsi="Arial" w:cs="Arial"/>
          <w:b/>
          <w:bCs/>
          <w:sz w:val="24"/>
          <w:szCs w:val="24"/>
          <w:lang w:val="en-GB"/>
        </w:rPr>
        <w:t>West Road</w:t>
      </w:r>
    </w:p>
    <w:p w14:paraId="286AC8D4" w14:textId="2FB9B2E4" w:rsidR="00B0686E" w:rsidRDefault="00F264D7" w:rsidP="00064DAA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F264D7">
        <w:rPr>
          <w:rFonts w:ascii="Arial" w:hAnsi="Arial" w:cs="Arial"/>
          <w:b/>
          <w:bCs/>
          <w:sz w:val="24"/>
          <w:szCs w:val="24"/>
          <w:lang w:val="en-GB"/>
        </w:rPr>
        <w:t>Haddington</w:t>
      </w:r>
    </w:p>
    <w:p w14:paraId="23A737B9" w14:textId="02109233" w:rsidR="00B0686E" w:rsidRDefault="00F264D7" w:rsidP="00064DAA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F264D7">
        <w:rPr>
          <w:rFonts w:ascii="Arial" w:hAnsi="Arial" w:cs="Arial"/>
          <w:b/>
          <w:bCs/>
          <w:sz w:val="24"/>
          <w:szCs w:val="24"/>
          <w:lang w:val="en-GB"/>
        </w:rPr>
        <w:t>East Lothian</w:t>
      </w:r>
    </w:p>
    <w:p w14:paraId="61116B5A" w14:textId="10EE5D06" w:rsidR="00F264D7" w:rsidRPr="00B0686E" w:rsidRDefault="00F264D7" w:rsidP="00064DAA">
      <w:pPr>
        <w:jc w:val="center"/>
        <w:rPr>
          <w:rFonts w:ascii="Arial" w:hAnsi="Arial" w:cs="Arial"/>
          <w:sz w:val="24"/>
          <w:szCs w:val="24"/>
          <w:lang w:val="en-GB"/>
        </w:rPr>
      </w:pPr>
      <w:r w:rsidRPr="00F264D7">
        <w:rPr>
          <w:rFonts w:ascii="Arial" w:hAnsi="Arial" w:cs="Arial"/>
          <w:b/>
          <w:bCs/>
          <w:sz w:val="24"/>
          <w:szCs w:val="24"/>
          <w:lang w:val="en-GB"/>
        </w:rPr>
        <w:t>EH41 3RD</w:t>
      </w:r>
    </w:p>
    <w:p w14:paraId="74504FE8" w14:textId="77777777" w:rsidR="00F264D7" w:rsidRPr="00F264D7" w:rsidRDefault="00F264D7" w:rsidP="00F264D7">
      <w:pPr>
        <w:rPr>
          <w:rFonts w:ascii="Arial" w:hAnsi="Arial" w:cs="Arial"/>
          <w:sz w:val="24"/>
          <w:szCs w:val="24"/>
        </w:rPr>
      </w:pPr>
    </w:p>
    <w:p w14:paraId="48166CEB" w14:textId="77777777" w:rsidR="00F264D7" w:rsidRPr="00F264D7" w:rsidRDefault="00F264D7" w:rsidP="00F264D7">
      <w:pPr>
        <w:rPr>
          <w:rFonts w:ascii="Times New Roman" w:hAnsi="Times New Roman"/>
          <w:sz w:val="24"/>
          <w:szCs w:val="24"/>
        </w:rPr>
      </w:pPr>
    </w:p>
    <w:p w14:paraId="1F5D541B" w14:textId="77777777" w:rsidR="00CC222B" w:rsidRDefault="00CC222B" w:rsidP="00F264D7">
      <w:pPr>
        <w:jc w:val="center"/>
      </w:pPr>
    </w:p>
    <w:sectPr w:rsidR="00CC222B" w:rsidSect="00574630">
      <w:pgSz w:w="12240" w:h="15840"/>
      <w:pgMar w:top="1440" w:right="1191" w:bottom="125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3BF0"/>
    <w:multiLevelType w:val="hybridMultilevel"/>
    <w:tmpl w:val="63042A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06D55"/>
    <w:multiLevelType w:val="hybridMultilevel"/>
    <w:tmpl w:val="100CE5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7805CD"/>
    <w:multiLevelType w:val="hybridMultilevel"/>
    <w:tmpl w:val="7ABC0B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425F16"/>
    <w:multiLevelType w:val="hybridMultilevel"/>
    <w:tmpl w:val="63FAC2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554D5"/>
    <w:multiLevelType w:val="hybridMultilevel"/>
    <w:tmpl w:val="8670D7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939238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8977635">
    <w:abstractNumId w:val="3"/>
  </w:num>
  <w:num w:numId="3" w16cid:durableId="726613236">
    <w:abstractNumId w:val="0"/>
  </w:num>
  <w:num w:numId="4" w16cid:durableId="396169909">
    <w:abstractNumId w:val="1"/>
  </w:num>
  <w:num w:numId="5" w16cid:durableId="12710141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4D7"/>
    <w:rsid w:val="000036FD"/>
    <w:rsid w:val="00043215"/>
    <w:rsid w:val="000526F3"/>
    <w:rsid w:val="00064DAA"/>
    <w:rsid w:val="00085AD6"/>
    <w:rsid w:val="000F1E57"/>
    <w:rsid w:val="00247041"/>
    <w:rsid w:val="0026320C"/>
    <w:rsid w:val="002F67CC"/>
    <w:rsid w:val="00357734"/>
    <w:rsid w:val="00376E37"/>
    <w:rsid w:val="003839E0"/>
    <w:rsid w:val="00421837"/>
    <w:rsid w:val="00474CA6"/>
    <w:rsid w:val="0050396D"/>
    <w:rsid w:val="00574630"/>
    <w:rsid w:val="00624EC7"/>
    <w:rsid w:val="00654083"/>
    <w:rsid w:val="006876E4"/>
    <w:rsid w:val="007326CF"/>
    <w:rsid w:val="007E7A1C"/>
    <w:rsid w:val="008228F6"/>
    <w:rsid w:val="00877DC5"/>
    <w:rsid w:val="008F134C"/>
    <w:rsid w:val="009A5AA7"/>
    <w:rsid w:val="009B1A9B"/>
    <w:rsid w:val="00A17CCC"/>
    <w:rsid w:val="00AA553D"/>
    <w:rsid w:val="00AE60AF"/>
    <w:rsid w:val="00B0686E"/>
    <w:rsid w:val="00B12FC0"/>
    <w:rsid w:val="00B35ACE"/>
    <w:rsid w:val="00B51700"/>
    <w:rsid w:val="00B61F12"/>
    <w:rsid w:val="00B83F00"/>
    <w:rsid w:val="00C668B0"/>
    <w:rsid w:val="00C86DE7"/>
    <w:rsid w:val="00C9674B"/>
    <w:rsid w:val="00CC222B"/>
    <w:rsid w:val="00D11A01"/>
    <w:rsid w:val="00D9142A"/>
    <w:rsid w:val="00E560AA"/>
    <w:rsid w:val="00E63895"/>
    <w:rsid w:val="00EF183A"/>
    <w:rsid w:val="00F247DF"/>
    <w:rsid w:val="00F264D7"/>
    <w:rsid w:val="00F61D07"/>
    <w:rsid w:val="00FC09B3"/>
    <w:rsid w:val="00F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91E77BA"/>
  <w15:chartTrackingRefBased/>
  <w15:docId w15:val="{4E174464-324E-468B-9191-C43917DC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  <w:sz w:val="22"/>
      <w:szCs w:val="22"/>
      <w:lang w:val="en-US" w:eastAsia="en-US"/>
    </w:rPr>
  </w:style>
  <w:style w:type="paragraph" w:styleId="Heading1">
    <w:name w:val="heading 1"/>
    <w:basedOn w:val="Normal"/>
    <w:qFormat/>
    <w:rsid w:val="00F264D7"/>
    <w:pPr>
      <w:keepNext/>
      <w:jc w:val="center"/>
      <w:outlineLvl w:val="0"/>
    </w:pPr>
    <w:rPr>
      <w:rFonts w:ascii="Times New Roman" w:hAnsi="Times New Roman"/>
      <w:b/>
      <w:bCs/>
      <w:kern w:val="36"/>
      <w:sz w:val="24"/>
      <w:szCs w:val="24"/>
    </w:rPr>
  </w:style>
  <w:style w:type="paragraph" w:styleId="Heading2">
    <w:name w:val="heading 2"/>
    <w:basedOn w:val="Normal"/>
    <w:qFormat/>
    <w:rsid w:val="00F264D7"/>
    <w:pPr>
      <w:keepNext/>
      <w:jc w:val="both"/>
      <w:outlineLvl w:val="1"/>
    </w:pPr>
    <w:rPr>
      <w:rFonts w:ascii="Times New Roman" w:hAnsi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264D7"/>
    <w:rPr>
      <w:color w:val="0000FF"/>
      <w:u w:val="single"/>
    </w:rPr>
  </w:style>
  <w:style w:type="paragraph" w:styleId="BodyText">
    <w:name w:val="Body Text"/>
    <w:basedOn w:val="Normal"/>
    <w:rsid w:val="00F264D7"/>
    <w:pPr>
      <w:jc w:val="both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E63895"/>
    <w:rPr>
      <w:rFonts w:cs="Tahoma"/>
      <w:sz w:val="16"/>
      <w:szCs w:val="16"/>
    </w:rPr>
  </w:style>
  <w:style w:type="paragraph" w:customStyle="1" w:styleId="Default">
    <w:name w:val="Default"/>
    <w:rsid w:val="009B1A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8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thecompassschool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3EDF136CF41A41B398B8B490ABD1B7" ma:contentTypeVersion="13" ma:contentTypeDescription="Create a new document." ma:contentTypeScope="" ma:versionID="630821281e53defd928280f1a1ba335d">
  <xsd:schema xmlns:xsd="http://www.w3.org/2001/XMLSchema" xmlns:xs="http://www.w3.org/2001/XMLSchema" xmlns:p="http://schemas.microsoft.com/office/2006/metadata/properties" xmlns:ns2="46252ff2-a2f0-4a66-9440-44f01f39426e" xmlns:ns3="e6dd1411-ccec-4e4f-b73c-9c678b3207a5" targetNamespace="http://schemas.microsoft.com/office/2006/metadata/properties" ma:root="true" ma:fieldsID="de31ace13ea66d924a423cf9c7e37932" ns2:_="" ns3:_="">
    <xsd:import namespace="46252ff2-a2f0-4a66-9440-44f01f39426e"/>
    <xsd:import namespace="e6dd1411-ccec-4e4f-b73c-9c678b3207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52ff2-a2f0-4a66-9440-44f01f3942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0ec4d3a-e7f2-48fb-9b64-c3ea4aefe0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dd1411-ccec-4e4f-b73c-9c678b3207a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ce5de8c-d7d0-4b09-aa60-807d820f0980}" ma:internalName="TaxCatchAll" ma:showField="CatchAllData" ma:web="e6dd1411-ccec-4e4f-b73c-9c678b3207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52ff2-a2f0-4a66-9440-44f01f39426e">
      <Terms xmlns="http://schemas.microsoft.com/office/infopath/2007/PartnerControls"/>
    </lcf76f155ced4ddcb4097134ff3c332f>
    <TaxCatchAll xmlns="e6dd1411-ccec-4e4f-b73c-9c678b3207a5" xsi:nil="true"/>
  </documentManagement>
</p:properties>
</file>

<file path=customXml/itemProps1.xml><?xml version="1.0" encoding="utf-8"?>
<ds:datastoreItem xmlns:ds="http://schemas.openxmlformats.org/officeDocument/2006/customXml" ds:itemID="{021844A6-567E-4ED1-9384-B21930DE52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52ff2-a2f0-4a66-9440-44f01f39426e"/>
    <ds:schemaRef ds:uri="e6dd1411-ccec-4e4f-b73c-9c678b3207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A7A46-FD40-4345-ABF5-53F829FFA4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BFD765-58CB-4F41-9E8C-FD80981E595D}">
  <ds:schemaRefs>
    <ds:schemaRef ds:uri="http://schemas.microsoft.com/office/2006/metadata/properties"/>
    <ds:schemaRef ds:uri="http://schemas.microsoft.com/office/infopath/2007/PartnerControls"/>
    <ds:schemaRef ds:uri="46252ff2-a2f0-4a66-9440-44f01f39426e"/>
    <ds:schemaRef ds:uri="e6dd1411-ccec-4e4f-b73c-9c678b3207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739</Words>
  <Characters>4155</Characters>
  <Application>Microsoft Office Word</Application>
  <DocSecurity>0</DocSecurity>
  <Lines>138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4832</CharactersWithSpaces>
  <SharedDoc>false</SharedDoc>
  <HLinks>
    <vt:vector size="6" baseType="variant">
      <vt:variant>
        <vt:i4>3735650</vt:i4>
      </vt:variant>
      <vt:variant>
        <vt:i4>0</vt:i4>
      </vt:variant>
      <vt:variant>
        <vt:i4>0</vt:i4>
      </vt:variant>
      <vt:variant>
        <vt:i4>5</vt:i4>
      </vt:variant>
      <vt:variant>
        <vt:lpwstr>http://www.thecompassschool.co.uk/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Compass School</dc:creator>
  <cp:keywords/>
  <dc:description/>
  <cp:lastModifiedBy>Kate Heal</cp:lastModifiedBy>
  <cp:revision>2</cp:revision>
  <cp:lastPrinted>2025-03-10T10:16:00Z</cp:lastPrinted>
  <dcterms:created xsi:type="dcterms:W3CDTF">2025-03-26T14:52:00Z</dcterms:created>
  <dcterms:modified xsi:type="dcterms:W3CDTF">2025-03-26T14:52:00Z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0x0101000B3EDF136CF41A41B398B8B490ABD1B7</vt:lpwstr>
  </property>
  <property fmtid="{D5CDD505-2E9C-101B-9397-08002B2CF9AE}" pid="3" name="MediaServiceImageTags">
    <vt:lpwstr/>
  </property>
  <property fmtid="{D5CDD505-2E9C-101B-9397-08002B2CF9AE}" pid="4" name="GrammarlyDocumentId">
    <vt:lpwstr>d3661643498f1158b425ce32e515d5cc014230de9c56e2b036940662269243cc</vt:lpwstr>
  </property>
</Properties>
</file>